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78D52A25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2D6122">
        <w:rPr>
          <w:rFonts w:ascii="Arial" w:hAnsi="Arial"/>
          <w:b/>
          <w:color w:val="auto"/>
          <w:spacing w:val="10"/>
          <w:sz w:val="20"/>
        </w:rPr>
        <w:t xml:space="preserve">III/211 4 </w:t>
      </w:r>
      <w:r w:rsidR="00793C3A">
        <w:rPr>
          <w:rFonts w:ascii="Arial" w:hAnsi="Arial"/>
          <w:b/>
          <w:color w:val="auto"/>
          <w:spacing w:val="10"/>
          <w:sz w:val="20"/>
        </w:rPr>
        <w:t xml:space="preserve">OK </w:t>
      </w:r>
      <w:r w:rsidR="002D6122">
        <w:rPr>
          <w:rFonts w:ascii="Arial" w:hAnsi="Arial"/>
          <w:b/>
          <w:color w:val="auto"/>
          <w:spacing w:val="10"/>
          <w:sz w:val="20"/>
        </w:rPr>
        <w:t xml:space="preserve">Mariánské Lázně, oprava krytu vozovky </w:t>
      </w:r>
      <w:proofErr w:type="spellStart"/>
      <w:r w:rsidR="002D6122">
        <w:rPr>
          <w:rFonts w:ascii="Arial" w:hAnsi="Arial"/>
          <w:b/>
          <w:color w:val="auto"/>
          <w:spacing w:val="10"/>
          <w:sz w:val="20"/>
        </w:rPr>
        <w:t>kř</w:t>
      </w:r>
      <w:proofErr w:type="spellEnd"/>
      <w:r w:rsidR="002D6122">
        <w:rPr>
          <w:rFonts w:ascii="Arial" w:hAnsi="Arial"/>
          <w:b/>
          <w:color w:val="auto"/>
          <w:spacing w:val="10"/>
          <w:sz w:val="20"/>
        </w:rPr>
        <w:t xml:space="preserve">. ul. Polní – </w:t>
      </w:r>
      <w:proofErr w:type="spellStart"/>
      <w:r w:rsidR="002D6122">
        <w:rPr>
          <w:rFonts w:ascii="Arial" w:hAnsi="Arial"/>
          <w:b/>
          <w:color w:val="auto"/>
          <w:spacing w:val="10"/>
          <w:sz w:val="20"/>
        </w:rPr>
        <w:t>kř</w:t>
      </w:r>
      <w:proofErr w:type="spellEnd"/>
      <w:r w:rsidR="002D6122">
        <w:rPr>
          <w:rFonts w:ascii="Arial" w:hAnsi="Arial"/>
          <w:b/>
          <w:color w:val="auto"/>
          <w:spacing w:val="10"/>
          <w:sz w:val="20"/>
        </w:rPr>
        <w:t>. ul. Tepelská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25480"/>
    <w:rsid w:val="00236AA9"/>
    <w:rsid w:val="00261F25"/>
    <w:rsid w:val="00273277"/>
    <w:rsid w:val="00286C2C"/>
    <w:rsid w:val="002D6122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27538"/>
    <w:rsid w:val="006977B4"/>
    <w:rsid w:val="006E3D50"/>
    <w:rsid w:val="006E4A35"/>
    <w:rsid w:val="00790873"/>
    <w:rsid w:val="00793C3A"/>
    <w:rsid w:val="007F72E4"/>
    <w:rsid w:val="008272D8"/>
    <w:rsid w:val="00861DC2"/>
    <w:rsid w:val="00895D75"/>
    <w:rsid w:val="00900858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53082"/>
    <w:rsid w:val="00D26D6A"/>
    <w:rsid w:val="00D44E77"/>
    <w:rsid w:val="00D92FC0"/>
    <w:rsid w:val="00DA11D0"/>
    <w:rsid w:val="00DE0433"/>
    <w:rsid w:val="00E32C13"/>
    <w:rsid w:val="00EA1CAB"/>
    <w:rsid w:val="00F3042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Ing. Šťovíček Petr</cp:lastModifiedBy>
  <cp:revision>37</cp:revision>
  <dcterms:created xsi:type="dcterms:W3CDTF">2019-03-01T15:10:00Z</dcterms:created>
  <dcterms:modified xsi:type="dcterms:W3CDTF">2024-09-04T04:02:00Z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